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2A906C" w14:textId="77777777" w:rsidR="00775BE8" w:rsidRPr="00775BE8" w:rsidRDefault="00775BE8" w:rsidP="00775BE8">
      <w:pPr>
        <w:spacing w:line="312" w:lineRule="auto"/>
        <w:jc w:val="both"/>
        <w:rPr>
          <w:b/>
          <w:lang w:val="fr-FR"/>
        </w:rPr>
      </w:pPr>
      <w:r w:rsidRPr="00885566">
        <w:rPr>
          <w:b/>
        </w:rPr>
        <w:t>Блок</w:t>
      </w:r>
      <w:r w:rsidRPr="00885566">
        <w:rPr>
          <w:b/>
          <w:lang w:val="fr-FR"/>
        </w:rPr>
        <w:t xml:space="preserve"> </w:t>
      </w:r>
      <w:r w:rsidRPr="007D763B">
        <w:rPr>
          <w:b/>
          <w:lang w:val="fr-FR"/>
        </w:rPr>
        <w:t>1</w:t>
      </w:r>
      <w:r w:rsidRPr="00885566">
        <w:rPr>
          <w:b/>
          <w:lang w:val="fr-FR"/>
        </w:rPr>
        <w:t xml:space="preserve">. </w:t>
      </w:r>
      <w:r w:rsidRPr="00885566">
        <w:rPr>
          <w:b/>
        </w:rPr>
        <w:t>Фразовая</w:t>
      </w:r>
      <w:r w:rsidRPr="00885566">
        <w:rPr>
          <w:b/>
          <w:lang w:val="fr-FR"/>
        </w:rPr>
        <w:t xml:space="preserve"> </w:t>
      </w:r>
      <w:r w:rsidRPr="00885566">
        <w:rPr>
          <w:b/>
        </w:rPr>
        <w:t>связность</w:t>
      </w:r>
    </w:p>
    <w:p w14:paraId="51F361D7" w14:textId="77777777" w:rsidR="00775BE8" w:rsidRPr="00477C02" w:rsidRDefault="00775BE8" w:rsidP="00775BE8">
      <w:pPr>
        <w:spacing w:line="312" w:lineRule="auto"/>
        <w:jc w:val="both"/>
        <w:rPr>
          <w:bCs/>
          <w:i/>
          <w:color w:val="000000"/>
          <w:lang w:val="fr-FR"/>
        </w:rPr>
      </w:pPr>
      <w:r w:rsidRPr="00477C02">
        <w:rPr>
          <w:b/>
          <w:bCs/>
          <w:color w:val="000000"/>
          <w:lang w:val="fr-FR"/>
        </w:rPr>
        <w:t>Consigne :</w:t>
      </w:r>
      <w:r w:rsidRPr="00477C02">
        <w:rPr>
          <w:bCs/>
          <w:color w:val="000000"/>
          <w:lang w:val="fr-FR"/>
        </w:rPr>
        <w:t xml:space="preserve"> </w:t>
      </w:r>
      <w:r w:rsidRPr="00477C02">
        <w:rPr>
          <w:bCs/>
          <w:i/>
          <w:color w:val="000000"/>
          <w:lang w:val="fr-FR"/>
        </w:rPr>
        <w:t>Relier les éléments figurant dans les deux colonnes pour reconstituer les phrases du texte.</w:t>
      </w:r>
    </w:p>
    <w:p w14:paraId="00FD5072" w14:textId="77777777" w:rsidR="00775BE8" w:rsidRPr="00477C02" w:rsidRDefault="00775BE8" w:rsidP="00775BE8">
      <w:pPr>
        <w:spacing w:line="312" w:lineRule="auto"/>
        <w:jc w:val="both"/>
        <w:rPr>
          <w:bCs/>
          <w:i/>
          <w:color w:val="000000"/>
          <w:lang w:val="fr-FR"/>
        </w:rPr>
      </w:pPr>
      <w:r w:rsidRPr="00477C02">
        <w:rPr>
          <w:b/>
          <w:bCs/>
          <w:color w:val="000000"/>
          <w:lang w:val="fr-FR"/>
        </w:rPr>
        <w:t>Attention:</w:t>
      </w:r>
      <w:r w:rsidRPr="00477C02">
        <w:rPr>
          <w:bCs/>
          <w:color w:val="000000"/>
          <w:lang w:val="fr-FR"/>
        </w:rPr>
        <w:t xml:space="preserve"> </w:t>
      </w:r>
      <w:r w:rsidRPr="00477C02">
        <w:rPr>
          <w:bCs/>
          <w:i/>
          <w:color w:val="000000"/>
          <w:lang w:val="fr-FR"/>
        </w:rPr>
        <w:t>dans la colonne de droite, il y a un intrus qu’il s’agit d’éliminer en faisant l’exercice.</w:t>
      </w:r>
    </w:p>
    <w:p w14:paraId="1103E901" w14:textId="2EC4AB64" w:rsidR="00775BE8" w:rsidRDefault="00775BE8" w:rsidP="00775BE8">
      <w:pPr>
        <w:jc w:val="center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>A quoi ça sert, les maths</w:t>
      </w:r>
      <w:r w:rsidRPr="00775BE8">
        <w:rPr>
          <w:b/>
          <w:bCs/>
          <w:sz w:val="28"/>
          <w:szCs w:val="28"/>
          <w:lang w:val="fr-FR"/>
        </w:rPr>
        <w:t>?</w:t>
      </w:r>
      <w:r>
        <w:rPr>
          <w:b/>
          <w:bCs/>
          <w:sz w:val="28"/>
          <w:szCs w:val="28"/>
          <w:lang w:val="fr-FR"/>
        </w:rPr>
        <w:t xml:space="preserve"> </w:t>
      </w:r>
    </w:p>
    <w:p w14:paraId="49EFE68E" w14:textId="77777777" w:rsidR="00045BC0" w:rsidRPr="00775BE8" w:rsidRDefault="00045BC0" w:rsidP="00775BE8">
      <w:pPr>
        <w:jc w:val="center"/>
        <w:rPr>
          <w:b/>
          <w:bCs/>
          <w:sz w:val="28"/>
          <w:szCs w:val="28"/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618"/>
      </w:tblGrid>
      <w:tr w:rsidR="00775BE8" w:rsidRPr="002652AF" w14:paraId="676F2FC2" w14:textId="77777777" w:rsidTr="00452A98">
        <w:tc>
          <w:tcPr>
            <w:tcW w:w="4672" w:type="dxa"/>
            <w:shd w:val="clear" w:color="auto" w:fill="auto"/>
          </w:tcPr>
          <w:p w14:paraId="5E0E78B2" w14:textId="77777777" w:rsidR="00775BE8" w:rsidRPr="00477C02" w:rsidRDefault="00775BE8" w:rsidP="00452A98">
            <w:pPr>
              <w:rPr>
                <w:lang w:val="fr-FR"/>
              </w:rPr>
            </w:pPr>
            <w:r w:rsidRPr="00477C02">
              <w:rPr>
                <w:b/>
                <w:lang w:val="fr-FR"/>
              </w:rPr>
              <w:t>Débuts des phrases, présentés dans l’ordre</w:t>
            </w:r>
          </w:p>
        </w:tc>
        <w:tc>
          <w:tcPr>
            <w:tcW w:w="4673" w:type="dxa"/>
            <w:shd w:val="clear" w:color="auto" w:fill="auto"/>
          </w:tcPr>
          <w:p w14:paraId="6C3925E2" w14:textId="77777777" w:rsidR="00775BE8" w:rsidRPr="00477C02" w:rsidRDefault="00775BE8" w:rsidP="00452A98">
            <w:pPr>
              <w:rPr>
                <w:lang w:val="fr-FR"/>
              </w:rPr>
            </w:pPr>
            <w:r w:rsidRPr="00477C02">
              <w:rPr>
                <w:b/>
                <w:lang w:val="fr-FR"/>
              </w:rPr>
              <w:t>Fins des phrases, présentées dans le désordre</w:t>
            </w:r>
          </w:p>
        </w:tc>
      </w:tr>
      <w:tr w:rsidR="00775BE8" w:rsidRPr="002652AF" w14:paraId="46A5A68A" w14:textId="77777777" w:rsidTr="00452A98">
        <w:tc>
          <w:tcPr>
            <w:tcW w:w="4672" w:type="dxa"/>
            <w:shd w:val="clear" w:color="auto" w:fill="auto"/>
          </w:tcPr>
          <w:p w14:paraId="2F880B9B" w14:textId="3F8BB2A4" w:rsidR="00775BE8" w:rsidRPr="001B1888" w:rsidRDefault="00045BC0" w:rsidP="00452A98">
            <w:pPr>
              <w:rPr>
                <w:lang w:val="fr-FR"/>
              </w:rPr>
            </w:pPr>
            <w:r>
              <w:rPr>
                <w:lang w:val="fr-FR"/>
              </w:rPr>
              <w:t>1.</w:t>
            </w:r>
            <w:r w:rsidRPr="00705BD4">
              <w:rPr>
                <w:lang w:val="fr-FR"/>
              </w:rPr>
              <w:t xml:space="preserve"> Les mathématiques, c'est la science des nombres et des formes</w:t>
            </w:r>
            <w:r>
              <w:rPr>
                <w:lang w:val="fr-FR"/>
              </w:rPr>
              <w:t xml:space="preserve"> (10)</w:t>
            </w:r>
          </w:p>
        </w:tc>
        <w:tc>
          <w:tcPr>
            <w:tcW w:w="4673" w:type="dxa"/>
            <w:shd w:val="clear" w:color="auto" w:fill="auto"/>
          </w:tcPr>
          <w:p w14:paraId="113202E4" w14:textId="61702B84" w:rsidR="00775BE8" w:rsidRPr="001B1888" w:rsidRDefault="00045BC0" w:rsidP="00452A98">
            <w:pPr>
              <w:rPr>
                <w:lang w:val="fr-FR"/>
              </w:rPr>
            </w:pPr>
            <w:r>
              <w:rPr>
                <w:lang w:val="fr-FR"/>
              </w:rPr>
              <w:t>A. c’est-à</w:t>
            </w:r>
            <w:r w:rsidRPr="007C079C">
              <w:rPr>
                <w:lang w:val="fr-FR"/>
              </w:rPr>
              <w:t>-</w:t>
            </w:r>
            <w:r>
              <w:rPr>
                <w:lang w:val="fr-FR"/>
              </w:rPr>
              <w:t>dire à penser par soi</w:t>
            </w:r>
            <w:r w:rsidRPr="007C079C">
              <w:rPr>
                <w:lang w:val="fr-FR"/>
              </w:rPr>
              <w:t>-</w:t>
            </w:r>
            <w:r>
              <w:rPr>
                <w:lang w:val="fr-FR"/>
              </w:rPr>
              <w:t>même</w:t>
            </w:r>
            <w:r w:rsidR="00FD50D1">
              <w:rPr>
                <w:lang w:val="fr-FR"/>
              </w:rPr>
              <w:t> !</w:t>
            </w:r>
            <w:r>
              <w:rPr>
                <w:lang w:val="fr-FR"/>
              </w:rPr>
              <w:t xml:space="preserve"> (6)</w:t>
            </w:r>
          </w:p>
        </w:tc>
      </w:tr>
      <w:tr w:rsidR="00775BE8" w:rsidRPr="002652AF" w14:paraId="3953ABA6" w14:textId="77777777" w:rsidTr="00452A98">
        <w:tc>
          <w:tcPr>
            <w:tcW w:w="4672" w:type="dxa"/>
            <w:shd w:val="clear" w:color="auto" w:fill="auto"/>
          </w:tcPr>
          <w:p w14:paraId="5BF2E16F" w14:textId="63469474" w:rsidR="00775BE8" w:rsidRPr="001B1888" w:rsidRDefault="00045BC0" w:rsidP="00452A98">
            <w:pPr>
              <w:rPr>
                <w:lang w:val="fr-FR"/>
              </w:rPr>
            </w:pPr>
            <w:r>
              <w:rPr>
                <w:lang w:val="fr-FR"/>
              </w:rPr>
              <w:t>2.</w:t>
            </w:r>
            <w:r w:rsidRPr="00553729">
              <w:rPr>
                <w:lang w:val="fr-FR"/>
              </w:rPr>
              <w:t xml:space="preserve"> Elles possèdent plusieurs branches telles que </w:t>
            </w:r>
            <w:r>
              <w:rPr>
                <w:lang w:val="fr-FR"/>
              </w:rPr>
              <w:t>(6)</w:t>
            </w:r>
          </w:p>
        </w:tc>
        <w:tc>
          <w:tcPr>
            <w:tcW w:w="4673" w:type="dxa"/>
            <w:shd w:val="clear" w:color="auto" w:fill="auto"/>
          </w:tcPr>
          <w:p w14:paraId="0FBF4F58" w14:textId="5FF3483A" w:rsidR="00775BE8" w:rsidRPr="001B1888" w:rsidRDefault="00045BC0" w:rsidP="00452A98">
            <w:pPr>
              <w:rPr>
                <w:lang w:val="fr-FR"/>
              </w:rPr>
            </w:pPr>
            <w:r>
              <w:rPr>
                <w:lang w:val="fr-FR"/>
              </w:rPr>
              <w:t>B.</w:t>
            </w:r>
            <w:r w:rsidRPr="00705BD4">
              <w:rPr>
                <w:lang w:val="fr-FR"/>
              </w:rPr>
              <w:t xml:space="preserve"> comme les ingénieurs, les commerçants ou les architectes</w:t>
            </w:r>
            <w:r w:rsidR="00FD50D1">
              <w:rPr>
                <w:lang w:val="fr-FR"/>
              </w:rPr>
              <w:t>.</w:t>
            </w:r>
            <w:r>
              <w:rPr>
                <w:lang w:val="fr-FR"/>
              </w:rPr>
              <w:t xml:space="preserve"> (8)</w:t>
            </w:r>
          </w:p>
        </w:tc>
      </w:tr>
      <w:tr w:rsidR="00775BE8" w:rsidRPr="002652AF" w14:paraId="3FAAE536" w14:textId="77777777" w:rsidTr="00452A98">
        <w:tc>
          <w:tcPr>
            <w:tcW w:w="4672" w:type="dxa"/>
            <w:shd w:val="clear" w:color="auto" w:fill="auto"/>
          </w:tcPr>
          <w:p w14:paraId="59ECE07C" w14:textId="7D3060E0" w:rsidR="00775BE8" w:rsidRPr="001B1888" w:rsidRDefault="00045BC0" w:rsidP="00452A98">
            <w:pPr>
              <w:rPr>
                <w:lang w:val="fr-FR"/>
              </w:rPr>
            </w:pPr>
            <w:r>
              <w:rPr>
                <w:lang w:val="fr-FR"/>
              </w:rPr>
              <w:t xml:space="preserve">3. </w:t>
            </w:r>
            <w:r w:rsidRPr="00705BD4">
              <w:rPr>
                <w:lang w:val="fr-FR"/>
              </w:rPr>
              <w:t>Les chercheurs en ont besoin pour développer les innovations technologiques</w:t>
            </w:r>
            <w:r>
              <w:rPr>
                <w:lang w:val="fr-FR"/>
              </w:rPr>
              <w:t xml:space="preserve"> (10)</w:t>
            </w:r>
          </w:p>
        </w:tc>
        <w:tc>
          <w:tcPr>
            <w:tcW w:w="4673" w:type="dxa"/>
            <w:shd w:val="clear" w:color="auto" w:fill="auto"/>
          </w:tcPr>
          <w:p w14:paraId="6F6CE570" w14:textId="4D7C1895" w:rsidR="00775BE8" w:rsidRPr="001B1888" w:rsidRDefault="00045BC0" w:rsidP="00452A98">
            <w:pPr>
              <w:rPr>
                <w:lang w:val="fr-FR"/>
              </w:rPr>
            </w:pPr>
            <w:r>
              <w:rPr>
                <w:lang w:val="fr-FR"/>
              </w:rPr>
              <w:t xml:space="preserve">C. </w:t>
            </w:r>
            <w:bookmarkStart w:id="0" w:name="_Hlk54732284"/>
            <w:r w:rsidR="00671FC4">
              <w:rPr>
                <w:lang w:val="fr-FR"/>
              </w:rPr>
              <w:t xml:space="preserve">pour faire une recette de cuisine ou pour faire les courses. </w:t>
            </w:r>
            <w:bookmarkEnd w:id="0"/>
            <w:r w:rsidR="00671FC4">
              <w:rPr>
                <w:lang w:val="fr-FR"/>
              </w:rPr>
              <w:t xml:space="preserve">(11) </w:t>
            </w:r>
          </w:p>
        </w:tc>
      </w:tr>
      <w:tr w:rsidR="00775BE8" w:rsidRPr="002652AF" w14:paraId="2EAA2EFB" w14:textId="77777777" w:rsidTr="00452A98">
        <w:tc>
          <w:tcPr>
            <w:tcW w:w="4672" w:type="dxa"/>
            <w:shd w:val="clear" w:color="auto" w:fill="auto"/>
          </w:tcPr>
          <w:p w14:paraId="1A281545" w14:textId="6B04110C" w:rsidR="00775BE8" w:rsidRPr="001B1888" w:rsidRDefault="00045BC0" w:rsidP="00452A98">
            <w:pPr>
              <w:rPr>
                <w:lang w:val="fr-FR"/>
              </w:rPr>
            </w:pPr>
            <w:r>
              <w:rPr>
                <w:lang w:val="fr-FR"/>
              </w:rPr>
              <w:t xml:space="preserve">4. </w:t>
            </w:r>
            <w:r w:rsidRPr="00705BD4">
              <w:rPr>
                <w:lang w:val="fr-FR"/>
              </w:rPr>
              <w:t xml:space="preserve">Beaucoup d'adultes utilisent </w:t>
            </w:r>
            <w:r>
              <w:rPr>
                <w:lang w:val="fr-FR"/>
              </w:rPr>
              <w:t>cette science</w:t>
            </w:r>
            <w:r w:rsidRPr="00705BD4">
              <w:rPr>
                <w:lang w:val="fr-FR"/>
              </w:rPr>
              <w:t xml:space="preserve"> dans leur travail</w:t>
            </w:r>
            <w:r w:rsidR="00693658">
              <w:rPr>
                <w:lang w:val="fr-FR"/>
              </w:rPr>
              <w:t>,</w:t>
            </w:r>
            <w:r>
              <w:rPr>
                <w:lang w:val="fr-FR"/>
              </w:rPr>
              <w:t xml:space="preserve"> (8)</w:t>
            </w:r>
          </w:p>
        </w:tc>
        <w:tc>
          <w:tcPr>
            <w:tcW w:w="4673" w:type="dxa"/>
            <w:shd w:val="clear" w:color="auto" w:fill="auto"/>
          </w:tcPr>
          <w:p w14:paraId="0EC4CAF1" w14:textId="521FBE7C" w:rsidR="00775BE8" w:rsidRPr="001B1888" w:rsidRDefault="00045BC0" w:rsidP="00452A98">
            <w:pPr>
              <w:rPr>
                <w:lang w:val="fr-FR"/>
              </w:rPr>
            </w:pPr>
            <w:r>
              <w:rPr>
                <w:lang w:val="fr-FR"/>
              </w:rPr>
              <w:t xml:space="preserve">D. qui </w:t>
            </w:r>
            <w:r w:rsidRPr="00705BD4">
              <w:rPr>
                <w:lang w:val="fr-FR"/>
              </w:rPr>
              <w:t xml:space="preserve">aide à comprendre comment fonctionne </w:t>
            </w:r>
            <w:r>
              <w:rPr>
                <w:lang w:val="fr-FR"/>
              </w:rPr>
              <w:t>le monde</w:t>
            </w:r>
            <w:r w:rsidR="00FD50D1">
              <w:rPr>
                <w:lang w:val="fr-FR"/>
              </w:rPr>
              <w:t>.</w:t>
            </w:r>
            <w:r>
              <w:rPr>
                <w:lang w:val="fr-FR"/>
              </w:rPr>
              <w:t xml:space="preserve"> (8)</w:t>
            </w:r>
          </w:p>
        </w:tc>
      </w:tr>
      <w:tr w:rsidR="00775BE8" w:rsidRPr="002652AF" w14:paraId="6809C7C9" w14:textId="77777777" w:rsidTr="00452A98">
        <w:tc>
          <w:tcPr>
            <w:tcW w:w="4672" w:type="dxa"/>
            <w:shd w:val="clear" w:color="auto" w:fill="auto"/>
          </w:tcPr>
          <w:p w14:paraId="51D92C33" w14:textId="5A6A515F" w:rsidR="00775BE8" w:rsidRPr="001B1888" w:rsidRDefault="00045BC0" w:rsidP="00452A98">
            <w:pPr>
              <w:rPr>
                <w:lang w:val="fr-FR"/>
              </w:rPr>
            </w:pPr>
            <w:r>
              <w:rPr>
                <w:lang w:val="fr-FR"/>
              </w:rPr>
              <w:t xml:space="preserve">5. Les maths </w:t>
            </w:r>
            <w:r w:rsidR="0080508C">
              <w:rPr>
                <w:lang w:val="fr-FR"/>
              </w:rPr>
              <w:t xml:space="preserve">nous servent </w:t>
            </w:r>
            <w:r>
              <w:rPr>
                <w:lang w:val="fr-FR"/>
              </w:rPr>
              <w:t>au quotidien (</w:t>
            </w:r>
            <w:r w:rsidR="00002A55">
              <w:rPr>
                <w:lang w:val="fr-FR"/>
              </w:rPr>
              <w:t>6</w:t>
            </w:r>
            <w:r>
              <w:rPr>
                <w:lang w:val="fr-FR"/>
              </w:rPr>
              <w:t>)</w:t>
            </w:r>
          </w:p>
        </w:tc>
        <w:tc>
          <w:tcPr>
            <w:tcW w:w="4673" w:type="dxa"/>
            <w:shd w:val="clear" w:color="auto" w:fill="auto"/>
          </w:tcPr>
          <w:p w14:paraId="13817247" w14:textId="26DB7124" w:rsidR="00775BE8" w:rsidRPr="001B1888" w:rsidRDefault="00045BC0" w:rsidP="00452A98">
            <w:pPr>
              <w:rPr>
                <w:lang w:val="fr-FR"/>
              </w:rPr>
            </w:pPr>
            <w:r>
              <w:rPr>
                <w:lang w:val="fr-FR"/>
              </w:rPr>
              <w:t xml:space="preserve">E. car ils </w:t>
            </w:r>
            <w:r w:rsidR="00C26B35">
              <w:rPr>
                <w:lang w:val="fr-FR"/>
              </w:rPr>
              <w:t xml:space="preserve">leur </w:t>
            </w:r>
            <w:r w:rsidRPr="007C079C">
              <w:rPr>
                <w:lang w:val="fr-FR"/>
              </w:rPr>
              <w:t xml:space="preserve">apprennent à faire fonctionner </w:t>
            </w:r>
            <w:r>
              <w:rPr>
                <w:lang w:val="fr-FR"/>
              </w:rPr>
              <w:t>le</w:t>
            </w:r>
            <w:r w:rsidRPr="007C079C">
              <w:rPr>
                <w:lang w:val="fr-FR"/>
              </w:rPr>
              <w:t xml:space="preserve"> cerveau de façon logique</w:t>
            </w:r>
            <w:r w:rsidR="00FD50D1">
              <w:rPr>
                <w:lang w:val="fr-FR"/>
              </w:rPr>
              <w:t>.</w:t>
            </w:r>
            <w:r>
              <w:rPr>
                <w:lang w:val="fr-FR"/>
              </w:rPr>
              <w:t xml:space="preserve"> </w:t>
            </w:r>
            <w:r w:rsidRPr="007C079C">
              <w:rPr>
                <w:lang w:val="fr-FR"/>
              </w:rPr>
              <w:t>(1</w:t>
            </w:r>
            <w:r w:rsidR="00C26B35">
              <w:rPr>
                <w:lang w:val="fr-FR"/>
              </w:rPr>
              <w:t>2</w:t>
            </w:r>
            <w:r w:rsidRPr="007C079C">
              <w:rPr>
                <w:lang w:val="fr-FR"/>
              </w:rPr>
              <w:t>)</w:t>
            </w:r>
          </w:p>
        </w:tc>
      </w:tr>
      <w:tr w:rsidR="00775BE8" w:rsidRPr="002652AF" w14:paraId="242A2B97" w14:textId="77777777" w:rsidTr="00452A98">
        <w:tc>
          <w:tcPr>
            <w:tcW w:w="4672" w:type="dxa"/>
            <w:shd w:val="clear" w:color="auto" w:fill="auto"/>
          </w:tcPr>
          <w:p w14:paraId="5A425A7C" w14:textId="427B4E2C" w:rsidR="00775BE8" w:rsidRPr="001B1888" w:rsidRDefault="00045BC0" w:rsidP="00452A98">
            <w:pPr>
              <w:rPr>
                <w:lang w:val="fr-FR"/>
              </w:rPr>
            </w:pPr>
            <w:r>
              <w:rPr>
                <w:lang w:val="fr-FR"/>
              </w:rPr>
              <w:t>6. Les cours de maths</w:t>
            </w:r>
            <w:r w:rsidR="00294634">
              <w:rPr>
                <w:lang w:val="fr-FR"/>
              </w:rPr>
              <w:t xml:space="preserve"> sont nécessaires pour les enfants</w:t>
            </w:r>
            <w:r>
              <w:rPr>
                <w:lang w:val="fr-FR"/>
              </w:rPr>
              <w:t>, (9)</w:t>
            </w:r>
          </w:p>
        </w:tc>
        <w:tc>
          <w:tcPr>
            <w:tcW w:w="4673" w:type="dxa"/>
            <w:shd w:val="clear" w:color="auto" w:fill="auto"/>
          </w:tcPr>
          <w:p w14:paraId="3E96398A" w14:textId="674A55EC" w:rsidR="00775BE8" w:rsidRPr="001B1888" w:rsidRDefault="00045BC0" w:rsidP="00452A98">
            <w:pPr>
              <w:rPr>
                <w:lang w:val="fr-FR"/>
              </w:rPr>
            </w:pPr>
            <w:r>
              <w:rPr>
                <w:lang w:val="fr-FR"/>
              </w:rPr>
              <w:t>F.</w:t>
            </w:r>
            <w:r w:rsidRPr="00553729">
              <w:rPr>
                <w:lang w:val="fr-FR"/>
              </w:rPr>
              <w:t xml:space="preserve"> l'arithmétique, l'algèbre, la géométrie, la logique etc.</w:t>
            </w:r>
            <w:r>
              <w:rPr>
                <w:lang w:val="fr-FR"/>
              </w:rPr>
              <w:t>(7)</w:t>
            </w:r>
          </w:p>
        </w:tc>
      </w:tr>
      <w:tr w:rsidR="00775BE8" w:rsidRPr="002652AF" w14:paraId="7AB5456B" w14:textId="77777777" w:rsidTr="00452A98">
        <w:tc>
          <w:tcPr>
            <w:tcW w:w="4672" w:type="dxa"/>
            <w:shd w:val="clear" w:color="auto" w:fill="auto"/>
          </w:tcPr>
          <w:p w14:paraId="00D70C23" w14:textId="61EFC882" w:rsidR="00775BE8" w:rsidRPr="001B1888" w:rsidRDefault="00045BC0" w:rsidP="00452A98">
            <w:pPr>
              <w:rPr>
                <w:lang w:val="fr-FR"/>
              </w:rPr>
            </w:pPr>
            <w:r>
              <w:rPr>
                <w:lang w:val="fr-FR"/>
              </w:rPr>
              <w:t xml:space="preserve">7. Les maths </w:t>
            </w:r>
            <w:r w:rsidRPr="007C079C">
              <w:rPr>
                <w:lang w:val="fr-FR"/>
              </w:rPr>
              <w:t>entraîne</w:t>
            </w:r>
            <w:r>
              <w:rPr>
                <w:lang w:val="fr-FR"/>
              </w:rPr>
              <w:t>nt</w:t>
            </w:r>
            <w:r w:rsidRPr="007C079C">
              <w:rPr>
                <w:lang w:val="fr-FR"/>
              </w:rPr>
              <w:t xml:space="preserve"> à poser des hypothèses, à tirer des conclusions</w:t>
            </w:r>
            <w:r w:rsidR="00693658">
              <w:rPr>
                <w:lang w:val="fr-FR"/>
              </w:rPr>
              <w:t>,</w:t>
            </w:r>
            <w:r w:rsidRPr="007C079C">
              <w:rPr>
                <w:lang w:val="fr-FR"/>
              </w:rPr>
              <w:t xml:space="preserve"> (11)</w:t>
            </w:r>
          </w:p>
        </w:tc>
        <w:tc>
          <w:tcPr>
            <w:tcW w:w="4673" w:type="dxa"/>
            <w:shd w:val="clear" w:color="auto" w:fill="auto"/>
          </w:tcPr>
          <w:p w14:paraId="54F94ABE" w14:textId="4B90409A" w:rsidR="00775BE8" w:rsidRPr="001B1888" w:rsidRDefault="00045BC0" w:rsidP="00452A98">
            <w:pPr>
              <w:rPr>
                <w:lang w:val="fr-FR"/>
              </w:rPr>
            </w:pPr>
            <w:r>
              <w:rPr>
                <w:lang w:val="fr-FR"/>
              </w:rPr>
              <w:t>G.</w:t>
            </w:r>
            <w:r w:rsidRPr="00705BD4">
              <w:rPr>
                <w:lang w:val="fr-FR"/>
              </w:rPr>
              <w:t xml:space="preserve"> </w:t>
            </w:r>
            <w:r w:rsidR="00671FC4">
              <w:rPr>
                <w:lang w:val="fr-FR"/>
              </w:rPr>
              <w:t>qui étudie des civilisations disparues à partir de leurs vestiges</w:t>
            </w:r>
            <w:r w:rsidR="00FD50D1">
              <w:rPr>
                <w:lang w:val="fr-FR"/>
              </w:rPr>
              <w:t>.</w:t>
            </w:r>
            <w:r w:rsidR="00671FC4">
              <w:rPr>
                <w:lang w:val="fr-FR"/>
              </w:rPr>
              <w:t xml:space="preserve"> </w:t>
            </w:r>
            <w:r w:rsidR="00671FC4" w:rsidRPr="00482E74">
              <w:rPr>
                <w:lang w:val="fr-FR"/>
              </w:rPr>
              <w:t>(10)</w:t>
            </w:r>
          </w:p>
        </w:tc>
      </w:tr>
      <w:tr w:rsidR="00775BE8" w:rsidRPr="002652AF" w14:paraId="7C2171FF" w14:textId="77777777" w:rsidTr="00452A98">
        <w:tc>
          <w:tcPr>
            <w:tcW w:w="4672" w:type="dxa"/>
            <w:shd w:val="clear" w:color="auto" w:fill="auto"/>
          </w:tcPr>
          <w:p w14:paraId="173522D8" w14:textId="77777777" w:rsidR="00775BE8" w:rsidRPr="001B1888" w:rsidRDefault="00775BE8" w:rsidP="00452A98">
            <w:pPr>
              <w:rPr>
                <w:lang w:val="fr-FR"/>
              </w:rPr>
            </w:pPr>
          </w:p>
        </w:tc>
        <w:tc>
          <w:tcPr>
            <w:tcW w:w="4673" w:type="dxa"/>
            <w:shd w:val="clear" w:color="auto" w:fill="auto"/>
          </w:tcPr>
          <w:p w14:paraId="6C866D71" w14:textId="61F931E5" w:rsidR="00775BE8" w:rsidRPr="001B1888" w:rsidRDefault="00045BC0" w:rsidP="00452A98">
            <w:pPr>
              <w:rPr>
                <w:lang w:val="fr-FR"/>
              </w:rPr>
            </w:pPr>
            <w:r>
              <w:rPr>
                <w:lang w:val="fr-FR"/>
              </w:rPr>
              <w:t xml:space="preserve">H. qui </w:t>
            </w:r>
            <w:r w:rsidRPr="00B0293D">
              <w:rPr>
                <w:lang w:val="fr-FR"/>
              </w:rPr>
              <w:t>révolutionn</w:t>
            </w:r>
            <w:r>
              <w:rPr>
                <w:lang w:val="fr-FR"/>
              </w:rPr>
              <w:t>e</w:t>
            </w:r>
            <w:r w:rsidRPr="00B0293D">
              <w:rPr>
                <w:lang w:val="fr-FR"/>
              </w:rPr>
              <w:t>nt</w:t>
            </w:r>
            <w:r w:rsidRPr="00705BD4">
              <w:rPr>
                <w:lang w:val="fr-FR"/>
              </w:rPr>
              <w:t xml:space="preserve"> </w:t>
            </w:r>
            <w:r>
              <w:rPr>
                <w:lang w:val="fr-FR"/>
              </w:rPr>
              <w:t>notre vie de tous les jours</w:t>
            </w:r>
            <w:r w:rsidR="00FD50D1">
              <w:rPr>
                <w:lang w:val="fr-FR"/>
              </w:rPr>
              <w:t>.</w:t>
            </w:r>
            <w:r>
              <w:rPr>
                <w:lang w:val="fr-FR"/>
              </w:rPr>
              <w:t xml:space="preserve"> </w:t>
            </w:r>
            <w:r w:rsidRPr="003C6082">
              <w:rPr>
                <w:lang w:val="fr-FR"/>
              </w:rPr>
              <w:t>(8</w:t>
            </w:r>
            <w:r>
              <w:rPr>
                <w:lang w:val="fr-FR"/>
              </w:rPr>
              <w:t>)</w:t>
            </w:r>
          </w:p>
        </w:tc>
      </w:tr>
    </w:tbl>
    <w:p w14:paraId="2A1F3DD9" w14:textId="77777777" w:rsidR="00775BE8" w:rsidRDefault="00775BE8" w:rsidP="00775BE8">
      <w:pPr>
        <w:spacing w:line="312" w:lineRule="auto"/>
        <w:jc w:val="both"/>
        <w:rPr>
          <w:b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775BE8" w:rsidRPr="00FC67D0" w14:paraId="19BE737B" w14:textId="77777777" w:rsidTr="00452A98">
        <w:tc>
          <w:tcPr>
            <w:tcW w:w="1335" w:type="dxa"/>
            <w:shd w:val="clear" w:color="auto" w:fill="auto"/>
          </w:tcPr>
          <w:p w14:paraId="0B946B34" w14:textId="77777777" w:rsidR="00775BE8" w:rsidRPr="00E33FF8" w:rsidRDefault="00775BE8" w:rsidP="00452A98">
            <w:pPr>
              <w:jc w:val="center"/>
              <w:rPr>
                <w:b/>
                <w:bCs/>
              </w:rPr>
            </w:pPr>
            <w:r w:rsidRPr="00E33FF8">
              <w:rPr>
                <w:b/>
                <w:bCs/>
              </w:rPr>
              <w:t>1</w:t>
            </w:r>
          </w:p>
        </w:tc>
        <w:tc>
          <w:tcPr>
            <w:tcW w:w="1335" w:type="dxa"/>
            <w:shd w:val="clear" w:color="auto" w:fill="auto"/>
          </w:tcPr>
          <w:p w14:paraId="57E1544D" w14:textId="77777777" w:rsidR="00775BE8" w:rsidRPr="00E33FF8" w:rsidRDefault="00775BE8" w:rsidP="00452A98">
            <w:pPr>
              <w:jc w:val="center"/>
              <w:rPr>
                <w:b/>
                <w:bCs/>
              </w:rPr>
            </w:pPr>
            <w:r w:rsidRPr="00E33FF8">
              <w:rPr>
                <w:b/>
                <w:bCs/>
              </w:rPr>
              <w:t>2</w:t>
            </w:r>
          </w:p>
        </w:tc>
        <w:tc>
          <w:tcPr>
            <w:tcW w:w="1335" w:type="dxa"/>
            <w:shd w:val="clear" w:color="auto" w:fill="auto"/>
          </w:tcPr>
          <w:p w14:paraId="7A6BE077" w14:textId="77777777" w:rsidR="00775BE8" w:rsidRPr="00E33FF8" w:rsidRDefault="00775BE8" w:rsidP="00452A98">
            <w:pPr>
              <w:jc w:val="center"/>
              <w:rPr>
                <w:b/>
                <w:bCs/>
              </w:rPr>
            </w:pPr>
            <w:r w:rsidRPr="00E33FF8">
              <w:rPr>
                <w:b/>
                <w:bCs/>
              </w:rPr>
              <w:t>3</w:t>
            </w:r>
          </w:p>
        </w:tc>
        <w:tc>
          <w:tcPr>
            <w:tcW w:w="1335" w:type="dxa"/>
            <w:shd w:val="clear" w:color="auto" w:fill="auto"/>
          </w:tcPr>
          <w:p w14:paraId="178F34E9" w14:textId="77777777" w:rsidR="00775BE8" w:rsidRPr="00E33FF8" w:rsidRDefault="00775BE8" w:rsidP="00452A98">
            <w:pPr>
              <w:jc w:val="center"/>
              <w:rPr>
                <w:b/>
                <w:bCs/>
              </w:rPr>
            </w:pPr>
            <w:r w:rsidRPr="00E33FF8">
              <w:rPr>
                <w:b/>
                <w:bCs/>
              </w:rPr>
              <w:t>4</w:t>
            </w:r>
          </w:p>
        </w:tc>
        <w:tc>
          <w:tcPr>
            <w:tcW w:w="1335" w:type="dxa"/>
            <w:shd w:val="clear" w:color="auto" w:fill="auto"/>
          </w:tcPr>
          <w:p w14:paraId="6BED95E6" w14:textId="77777777" w:rsidR="00775BE8" w:rsidRPr="00E33FF8" w:rsidRDefault="00775BE8" w:rsidP="00452A98">
            <w:pPr>
              <w:jc w:val="center"/>
              <w:rPr>
                <w:b/>
                <w:bCs/>
              </w:rPr>
            </w:pPr>
            <w:r w:rsidRPr="00E33FF8">
              <w:rPr>
                <w:b/>
                <w:bCs/>
              </w:rPr>
              <w:t>5</w:t>
            </w:r>
          </w:p>
        </w:tc>
        <w:tc>
          <w:tcPr>
            <w:tcW w:w="1335" w:type="dxa"/>
            <w:shd w:val="clear" w:color="auto" w:fill="auto"/>
          </w:tcPr>
          <w:p w14:paraId="149C8ECB" w14:textId="77777777" w:rsidR="00775BE8" w:rsidRPr="00E33FF8" w:rsidRDefault="00775BE8" w:rsidP="00452A98">
            <w:pPr>
              <w:jc w:val="center"/>
              <w:rPr>
                <w:b/>
                <w:bCs/>
              </w:rPr>
            </w:pPr>
            <w:r w:rsidRPr="00E33FF8">
              <w:rPr>
                <w:b/>
                <w:bCs/>
              </w:rPr>
              <w:t>6</w:t>
            </w:r>
          </w:p>
        </w:tc>
        <w:tc>
          <w:tcPr>
            <w:tcW w:w="1335" w:type="dxa"/>
            <w:shd w:val="clear" w:color="auto" w:fill="auto"/>
          </w:tcPr>
          <w:p w14:paraId="551ECD7F" w14:textId="77777777" w:rsidR="00775BE8" w:rsidRPr="00E33FF8" w:rsidRDefault="00775BE8" w:rsidP="00452A98">
            <w:pPr>
              <w:jc w:val="center"/>
              <w:rPr>
                <w:b/>
                <w:bCs/>
              </w:rPr>
            </w:pPr>
            <w:r w:rsidRPr="00E33FF8">
              <w:rPr>
                <w:b/>
                <w:bCs/>
              </w:rPr>
              <w:t>7</w:t>
            </w:r>
          </w:p>
        </w:tc>
      </w:tr>
      <w:tr w:rsidR="00775BE8" w:rsidRPr="00FC67D0" w14:paraId="35F77DD7" w14:textId="77777777" w:rsidTr="00452A98">
        <w:tc>
          <w:tcPr>
            <w:tcW w:w="1335" w:type="dxa"/>
            <w:shd w:val="clear" w:color="auto" w:fill="auto"/>
          </w:tcPr>
          <w:p w14:paraId="3A60F034" w14:textId="3C6E0DBE" w:rsidR="00775BE8" w:rsidRPr="002D6EB7" w:rsidRDefault="00045BC0" w:rsidP="00452A98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D</w:t>
            </w:r>
          </w:p>
        </w:tc>
        <w:tc>
          <w:tcPr>
            <w:tcW w:w="1335" w:type="dxa"/>
            <w:shd w:val="clear" w:color="auto" w:fill="auto"/>
          </w:tcPr>
          <w:p w14:paraId="33EBCF69" w14:textId="651208CA" w:rsidR="00775BE8" w:rsidRPr="002D6EB7" w:rsidRDefault="00045BC0" w:rsidP="00452A98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F</w:t>
            </w:r>
          </w:p>
        </w:tc>
        <w:tc>
          <w:tcPr>
            <w:tcW w:w="1335" w:type="dxa"/>
            <w:shd w:val="clear" w:color="auto" w:fill="auto"/>
          </w:tcPr>
          <w:p w14:paraId="7880C4C9" w14:textId="7FE81441" w:rsidR="00775BE8" w:rsidRPr="002D6EB7" w:rsidRDefault="00045BC0" w:rsidP="00452A98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H</w:t>
            </w:r>
          </w:p>
        </w:tc>
        <w:tc>
          <w:tcPr>
            <w:tcW w:w="1335" w:type="dxa"/>
            <w:shd w:val="clear" w:color="auto" w:fill="auto"/>
          </w:tcPr>
          <w:p w14:paraId="7F0A4475" w14:textId="055E10E1" w:rsidR="00775BE8" w:rsidRPr="002D6EB7" w:rsidRDefault="00045BC0" w:rsidP="00452A98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B</w:t>
            </w:r>
          </w:p>
        </w:tc>
        <w:tc>
          <w:tcPr>
            <w:tcW w:w="1335" w:type="dxa"/>
            <w:shd w:val="clear" w:color="auto" w:fill="auto"/>
          </w:tcPr>
          <w:p w14:paraId="47F13D01" w14:textId="5D16A723" w:rsidR="00775BE8" w:rsidRPr="002D6EB7" w:rsidRDefault="0008737C" w:rsidP="00452A98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C</w:t>
            </w:r>
          </w:p>
        </w:tc>
        <w:tc>
          <w:tcPr>
            <w:tcW w:w="1335" w:type="dxa"/>
            <w:shd w:val="clear" w:color="auto" w:fill="auto"/>
          </w:tcPr>
          <w:p w14:paraId="0CBE3CFD" w14:textId="79336AFE" w:rsidR="00775BE8" w:rsidRPr="002D6EB7" w:rsidRDefault="00045BC0" w:rsidP="00452A98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E</w:t>
            </w:r>
          </w:p>
        </w:tc>
        <w:tc>
          <w:tcPr>
            <w:tcW w:w="1335" w:type="dxa"/>
            <w:shd w:val="clear" w:color="auto" w:fill="auto"/>
          </w:tcPr>
          <w:p w14:paraId="79365F6B" w14:textId="449C8570" w:rsidR="00775BE8" w:rsidRPr="002D6EB7" w:rsidRDefault="00045BC0" w:rsidP="00452A98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A</w:t>
            </w:r>
          </w:p>
        </w:tc>
      </w:tr>
    </w:tbl>
    <w:p w14:paraId="11B64C00" w14:textId="05EA74A0" w:rsidR="002C0BE2" w:rsidRDefault="002C0BE2"/>
    <w:p w14:paraId="3416F903" w14:textId="1C45C257" w:rsidR="00C00F00" w:rsidRDefault="00C00F00" w:rsidP="00C00F00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705BD4">
        <w:rPr>
          <w:rFonts w:ascii="Times New Roman" w:hAnsi="Times New Roman" w:cs="Times New Roman"/>
          <w:sz w:val="24"/>
          <w:szCs w:val="24"/>
          <w:lang w:val="fr-FR"/>
        </w:rPr>
        <w:t>Les mathématiques, c'est la science des nombres et des formes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(10) </w:t>
      </w:r>
      <w:r w:rsidRPr="00C00F00">
        <w:rPr>
          <w:rFonts w:ascii="Times New Roman" w:hAnsi="Times New Roman" w:cs="Times New Roman"/>
          <w:color w:val="FF0000"/>
          <w:sz w:val="24"/>
          <w:szCs w:val="24"/>
          <w:lang w:val="fr-FR"/>
        </w:rPr>
        <w:t xml:space="preserve"> qui aide à comprendre comment fonctionne le monde (8).</w:t>
      </w:r>
    </w:p>
    <w:p w14:paraId="705BB723" w14:textId="3B3D4997" w:rsidR="00C00F00" w:rsidRPr="00553729" w:rsidRDefault="00C00F00" w:rsidP="00C00F00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553729">
        <w:rPr>
          <w:rFonts w:ascii="Times New Roman" w:hAnsi="Times New Roman" w:cs="Times New Roman"/>
          <w:sz w:val="24"/>
          <w:szCs w:val="24"/>
          <w:lang w:val="fr-FR"/>
        </w:rPr>
        <w:t xml:space="preserve">Elles possèdent plusieurs branches telles que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(6)  </w:t>
      </w:r>
      <w:r w:rsidRPr="00C00F00">
        <w:rPr>
          <w:rFonts w:ascii="Times New Roman" w:hAnsi="Times New Roman" w:cs="Times New Roman"/>
          <w:color w:val="FF0000"/>
          <w:sz w:val="24"/>
          <w:szCs w:val="24"/>
          <w:lang w:val="fr-FR"/>
        </w:rPr>
        <w:t>l'arithmétique, l'algèbre, la géométrie, la logique etc.(7)</w:t>
      </w:r>
    </w:p>
    <w:p w14:paraId="098DABC2" w14:textId="77777777" w:rsidR="00C00F00" w:rsidRDefault="00C00F00" w:rsidP="00C00F00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705BD4">
        <w:rPr>
          <w:rFonts w:ascii="Times New Roman" w:hAnsi="Times New Roman" w:cs="Times New Roman"/>
          <w:sz w:val="24"/>
          <w:szCs w:val="24"/>
          <w:lang w:val="fr-FR"/>
        </w:rPr>
        <w:t>Les chercheurs en ont besoin pour développer les innovations technologiques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(10)</w:t>
      </w:r>
      <w:r w:rsidRPr="00705BD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00F00">
        <w:rPr>
          <w:rFonts w:ascii="Times New Roman" w:hAnsi="Times New Roman" w:cs="Times New Roman"/>
          <w:color w:val="FF0000"/>
          <w:sz w:val="24"/>
          <w:szCs w:val="24"/>
          <w:lang w:val="fr-FR"/>
        </w:rPr>
        <w:t>qui révolutionnent notre vie de tous les jours (8).</w:t>
      </w:r>
    </w:p>
    <w:p w14:paraId="1B02F6A3" w14:textId="77777777" w:rsidR="00C00F00" w:rsidRDefault="00C00F00" w:rsidP="00C00F00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705BD4">
        <w:rPr>
          <w:rFonts w:ascii="Times New Roman" w:hAnsi="Times New Roman" w:cs="Times New Roman"/>
          <w:sz w:val="24"/>
          <w:szCs w:val="24"/>
          <w:lang w:val="fr-FR"/>
        </w:rPr>
        <w:t xml:space="preserve">Beaucoup d'adultes utilisent </w:t>
      </w:r>
      <w:r>
        <w:rPr>
          <w:rFonts w:ascii="Times New Roman" w:hAnsi="Times New Roman" w:cs="Times New Roman"/>
          <w:sz w:val="24"/>
          <w:szCs w:val="24"/>
          <w:lang w:val="fr-FR"/>
        </w:rPr>
        <w:t>cette science</w:t>
      </w:r>
      <w:r w:rsidRPr="00705BD4">
        <w:rPr>
          <w:rFonts w:ascii="Times New Roman" w:hAnsi="Times New Roman" w:cs="Times New Roman"/>
          <w:sz w:val="24"/>
          <w:szCs w:val="24"/>
          <w:lang w:val="fr-FR"/>
        </w:rPr>
        <w:t xml:space="preserve"> dans leur travail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(8)</w:t>
      </w:r>
      <w:r w:rsidRPr="00705BD4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Pr="00C00F00">
        <w:rPr>
          <w:rFonts w:ascii="Times New Roman" w:hAnsi="Times New Roman" w:cs="Times New Roman"/>
          <w:color w:val="FF0000"/>
          <w:sz w:val="24"/>
          <w:szCs w:val="24"/>
          <w:lang w:val="fr-FR"/>
        </w:rPr>
        <w:t>comme les ingénieurs, les commerçants ou les architectes (8).</w:t>
      </w:r>
    </w:p>
    <w:p w14:paraId="5BBC97CA" w14:textId="5CBE7FD0" w:rsidR="00C00F00" w:rsidRDefault="00C00F00" w:rsidP="00C00F00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Les maths peuvent être utiles au quotidien (7)</w:t>
      </w:r>
      <w:r w:rsidRPr="00705BD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CA7C14" w:rsidRPr="00CA7C14">
        <w:rPr>
          <w:rFonts w:ascii="Times New Roman" w:hAnsi="Times New Roman" w:cs="Times New Roman"/>
          <w:color w:val="FF0000"/>
          <w:sz w:val="24"/>
          <w:szCs w:val="24"/>
          <w:lang w:val="fr-FR"/>
        </w:rPr>
        <w:t>pour faire une recette de cuisine ou pour faire les courses.</w:t>
      </w:r>
      <w:r w:rsidR="00CA7C14" w:rsidRPr="00CA7C14">
        <w:rPr>
          <w:rFonts w:ascii="Times New Roman" w:hAnsi="Times New Roman" w:cs="Times New Roman"/>
          <w:color w:val="FF0000"/>
          <w:sz w:val="24"/>
          <w:szCs w:val="24"/>
          <w:lang w:val="fr-FR"/>
        </w:rPr>
        <w:t>(</w:t>
      </w:r>
      <w:r w:rsidR="00CA7C14">
        <w:rPr>
          <w:rFonts w:ascii="Times New Roman" w:hAnsi="Times New Roman" w:cs="Times New Roman"/>
          <w:color w:val="FF0000"/>
          <w:sz w:val="24"/>
          <w:szCs w:val="24"/>
          <w:lang w:val="fr-FR"/>
        </w:rPr>
        <w:t>11)</w:t>
      </w:r>
    </w:p>
    <w:p w14:paraId="6D1812A5" w14:textId="0B101FC3" w:rsidR="00C00F00" w:rsidRPr="007C079C" w:rsidRDefault="00C00F00" w:rsidP="00C00F00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Les cours de maths sont nécessaires pour les enfants, (9) </w:t>
      </w:r>
      <w:r w:rsidRPr="00C00F00">
        <w:rPr>
          <w:rFonts w:ascii="Times New Roman" w:hAnsi="Times New Roman" w:cs="Times New Roman"/>
          <w:color w:val="FF0000"/>
          <w:sz w:val="24"/>
          <w:szCs w:val="24"/>
          <w:lang w:val="fr-FR"/>
        </w:rPr>
        <w:t>car ils</w:t>
      </w:r>
      <w:r w:rsidR="00CA7C14">
        <w:rPr>
          <w:rFonts w:ascii="Times New Roman" w:hAnsi="Times New Roman" w:cs="Times New Roman"/>
          <w:color w:val="FF0000"/>
          <w:sz w:val="24"/>
          <w:szCs w:val="24"/>
          <w:lang w:val="fr-FR"/>
        </w:rPr>
        <w:t xml:space="preserve"> leur</w:t>
      </w:r>
      <w:r w:rsidRPr="00C00F00">
        <w:rPr>
          <w:rFonts w:ascii="Times New Roman" w:hAnsi="Times New Roman" w:cs="Times New Roman"/>
          <w:color w:val="FF0000"/>
          <w:sz w:val="24"/>
          <w:szCs w:val="24"/>
          <w:lang w:val="fr-FR"/>
        </w:rPr>
        <w:t xml:space="preserve"> apprennent à faire fonctionner le cerveau de façon logique (1</w:t>
      </w:r>
      <w:r w:rsidR="00CA7C14">
        <w:rPr>
          <w:rFonts w:ascii="Times New Roman" w:hAnsi="Times New Roman" w:cs="Times New Roman"/>
          <w:color w:val="FF0000"/>
          <w:sz w:val="24"/>
          <w:szCs w:val="24"/>
          <w:lang w:val="fr-FR"/>
        </w:rPr>
        <w:t>2</w:t>
      </w:r>
      <w:r w:rsidRPr="00C00F00">
        <w:rPr>
          <w:rFonts w:ascii="Times New Roman" w:hAnsi="Times New Roman" w:cs="Times New Roman"/>
          <w:color w:val="FF0000"/>
          <w:sz w:val="24"/>
          <w:szCs w:val="24"/>
          <w:lang w:val="fr-FR"/>
        </w:rPr>
        <w:t>)</w:t>
      </w:r>
    </w:p>
    <w:p w14:paraId="4F904438" w14:textId="77777777" w:rsidR="00C00F00" w:rsidRDefault="00C00F00" w:rsidP="00C00F00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Les maths </w:t>
      </w:r>
      <w:r w:rsidRPr="007C079C">
        <w:rPr>
          <w:rFonts w:ascii="Times New Roman" w:hAnsi="Times New Roman" w:cs="Times New Roman"/>
          <w:sz w:val="24"/>
          <w:szCs w:val="24"/>
          <w:lang w:val="fr-FR"/>
        </w:rPr>
        <w:t>entraîne</w:t>
      </w:r>
      <w:r>
        <w:rPr>
          <w:rFonts w:ascii="Times New Roman" w:hAnsi="Times New Roman" w:cs="Times New Roman"/>
          <w:sz w:val="24"/>
          <w:szCs w:val="24"/>
          <w:lang w:val="fr-FR"/>
        </w:rPr>
        <w:t>nt</w:t>
      </w:r>
      <w:r w:rsidRPr="007C079C">
        <w:rPr>
          <w:rFonts w:ascii="Times New Roman" w:hAnsi="Times New Roman" w:cs="Times New Roman"/>
          <w:sz w:val="24"/>
          <w:szCs w:val="24"/>
          <w:lang w:val="fr-FR"/>
        </w:rPr>
        <w:t xml:space="preserve"> à poser des hypothèses, à tirer des conclusions (11)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Pr="00C00F00">
        <w:rPr>
          <w:rFonts w:ascii="Times New Roman" w:hAnsi="Times New Roman" w:cs="Times New Roman"/>
          <w:color w:val="FF0000"/>
          <w:sz w:val="24"/>
          <w:szCs w:val="24"/>
          <w:lang w:val="fr-FR"/>
        </w:rPr>
        <w:t>c’est-à-dire à penser par soi-même (6)!</w:t>
      </w:r>
    </w:p>
    <w:p w14:paraId="6C95F0FB" w14:textId="77777777" w:rsidR="00C00F00" w:rsidRPr="00482E74" w:rsidRDefault="00C00F00" w:rsidP="00C00F00">
      <w:pPr>
        <w:rPr>
          <w:lang w:val="fr-FR"/>
        </w:rPr>
      </w:pPr>
      <w:r>
        <w:rPr>
          <w:lang w:val="fr-FR"/>
        </w:rPr>
        <w:t xml:space="preserve">*qui étudie des civilisations disparues à partir de leurs vestiges </w:t>
      </w:r>
      <w:r w:rsidRPr="00482E74">
        <w:rPr>
          <w:lang w:val="fr-FR"/>
        </w:rPr>
        <w:t>(10)</w:t>
      </w:r>
    </w:p>
    <w:p w14:paraId="0E88E071" w14:textId="77777777" w:rsidR="00C00F00" w:rsidRPr="00C00F00" w:rsidRDefault="00C00F00">
      <w:pPr>
        <w:rPr>
          <w:lang w:val="fr-FR"/>
        </w:rPr>
      </w:pPr>
    </w:p>
    <w:sectPr w:rsidR="00C00F00" w:rsidRPr="00C00F0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DAE774" w14:textId="77777777" w:rsidR="00553FFD" w:rsidRDefault="00553FFD" w:rsidP="00775BE8">
      <w:r>
        <w:separator/>
      </w:r>
    </w:p>
  </w:endnote>
  <w:endnote w:type="continuationSeparator" w:id="0">
    <w:p w14:paraId="3C34DE8A" w14:textId="77777777" w:rsidR="00553FFD" w:rsidRDefault="00553FFD" w:rsidP="00775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26B38" w14:textId="77777777" w:rsidR="00553FFD" w:rsidRDefault="00553FFD" w:rsidP="00775BE8">
      <w:r>
        <w:separator/>
      </w:r>
    </w:p>
  </w:footnote>
  <w:footnote w:type="continuationSeparator" w:id="0">
    <w:p w14:paraId="50C1B789" w14:textId="77777777" w:rsidR="00553FFD" w:rsidRDefault="00553FFD" w:rsidP="00775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C5A56F" w14:textId="77777777" w:rsidR="00775BE8" w:rsidRPr="00775BE8" w:rsidRDefault="00775BE8" w:rsidP="00775BE8">
    <w:pPr>
      <w:tabs>
        <w:tab w:val="center" w:pos="4140"/>
        <w:tab w:val="center" w:pos="4677"/>
        <w:tab w:val="left" w:pos="6660"/>
        <w:tab w:val="right" w:pos="9355"/>
      </w:tabs>
      <w:jc w:val="center"/>
    </w:pPr>
    <w:r w:rsidRPr="00775BE8">
      <w:t xml:space="preserve">Олимпиада «Ломоносов» </w:t>
    </w:r>
  </w:p>
  <w:p w14:paraId="6E685F90" w14:textId="77777777" w:rsidR="00775BE8" w:rsidRPr="00775BE8" w:rsidRDefault="00775BE8" w:rsidP="00775BE8">
    <w:pPr>
      <w:tabs>
        <w:tab w:val="center" w:pos="4140"/>
        <w:tab w:val="center" w:pos="4677"/>
        <w:tab w:val="left" w:pos="6660"/>
        <w:tab w:val="right" w:pos="9355"/>
      </w:tabs>
      <w:jc w:val="center"/>
    </w:pPr>
    <w:r w:rsidRPr="00775BE8">
      <w:t>Заочный тур по французскому языку для учащихся 5-7 классов</w:t>
    </w:r>
  </w:p>
  <w:p w14:paraId="3526FD5E" w14:textId="6E157DC8" w:rsidR="00775BE8" w:rsidRPr="00775BE8" w:rsidRDefault="00775BE8" w:rsidP="00775BE8">
    <w:pPr>
      <w:tabs>
        <w:tab w:val="center" w:pos="4140"/>
        <w:tab w:val="center" w:pos="4677"/>
        <w:tab w:val="left" w:pos="6660"/>
        <w:tab w:val="right" w:pos="9355"/>
      </w:tabs>
      <w:jc w:val="center"/>
    </w:pPr>
    <w:r w:rsidRPr="00775BE8">
      <w:t>Москва 20</w:t>
    </w:r>
    <w:r>
      <w:t>20</w:t>
    </w:r>
    <w:r w:rsidRPr="00775BE8">
      <w:t>/202</w:t>
    </w:r>
    <w:r>
      <w:t>1</w:t>
    </w:r>
    <w:r w:rsidRPr="00775BE8">
      <w:t xml:space="preserve"> учебный год</w:t>
    </w:r>
  </w:p>
  <w:p w14:paraId="33D2C1E9" w14:textId="77777777" w:rsidR="00775BE8" w:rsidRPr="00775BE8" w:rsidRDefault="00775BE8" w:rsidP="00775BE8">
    <w:pPr>
      <w:tabs>
        <w:tab w:val="center" w:pos="4677"/>
        <w:tab w:val="right" w:pos="9355"/>
      </w:tabs>
      <w:jc w:val="right"/>
    </w:pPr>
    <w:r w:rsidRPr="00775BE8">
      <w:t xml:space="preserve">стр. </w:t>
    </w:r>
    <w:r w:rsidRPr="00775BE8">
      <w:fldChar w:fldCharType="begin"/>
    </w:r>
    <w:r w:rsidRPr="00775BE8">
      <w:instrText xml:space="preserve"> PAGE </w:instrText>
    </w:r>
    <w:r w:rsidRPr="00775BE8">
      <w:fldChar w:fldCharType="separate"/>
    </w:r>
    <w:r w:rsidRPr="00775BE8">
      <w:t>1</w:t>
    </w:r>
    <w:r w:rsidRPr="00775BE8">
      <w:fldChar w:fldCharType="end"/>
    </w:r>
    <w:r w:rsidRPr="00775BE8">
      <w:t xml:space="preserve"> из </w:t>
    </w:r>
    <w:fldSimple w:instr=" NUMPAGES ">
      <w:r w:rsidRPr="00775BE8">
        <w:t>2</w:t>
      </w:r>
    </w:fldSimple>
  </w:p>
  <w:p w14:paraId="24C505CE" w14:textId="1C2E5D80" w:rsidR="00775BE8" w:rsidRDefault="00775BE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B05FE3"/>
    <w:multiLevelType w:val="hybridMultilevel"/>
    <w:tmpl w:val="A67EE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415"/>
    <w:rsid w:val="00002A55"/>
    <w:rsid w:val="00045BC0"/>
    <w:rsid w:val="0008737C"/>
    <w:rsid w:val="002652AF"/>
    <w:rsid w:val="00294634"/>
    <w:rsid w:val="002C0BE2"/>
    <w:rsid w:val="00553FFD"/>
    <w:rsid w:val="00567EBC"/>
    <w:rsid w:val="00602652"/>
    <w:rsid w:val="00671FC4"/>
    <w:rsid w:val="00693658"/>
    <w:rsid w:val="00775BE8"/>
    <w:rsid w:val="0080508C"/>
    <w:rsid w:val="00843B5B"/>
    <w:rsid w:val="008E0415"/>
    <w:rsid w:val="00B41AEF"/>
    <w:rsid w:val="00C00F00"/>
    <w:rsid w:val="00C05F23"/>
    <w:rsid w:val="00C26B35"/>
    <w:rsid w:val="00CA7C14"/>
    <w:rsid w:val="00FD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87A217"/>
  <w15:chartTrackingRefBased/>
  <w15:docId w15:val="{5DDB1794-47BC-4062-9122-CA47AEB84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5BE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B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5BE8"/>
  </w:style>
  <w:style w:type="paragraph" w:styleId="a5">
    <w:name w:val="footer"/>
    <w:basedOn w:val="a"/>
    <w:link w:val="a6"/>
    <w:uiPriority w:val="99"/>
    <w:unhideWhenUsed/>
    <w:rsid w:val="00775B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5BE8"/>
  </w:style>
  <w:style w:type="paragraph" w:styleId="a7">
    <w:name w:val="List Paragraph"/>
    <w:basedOn w:val="a"/>
    <w:uiPriority w:val="34"/>
    <w:qFormat/>
    <w:rsid w:val="00C00F0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Gladkikh</dc:creator>
  <cp:keywords/>
  <dc:description/>
  <cp:lastModifiedBy>Marina Gladkikh</cp:lastModifiedBy>
  <cp:revision>23</cp:revision>
  <cp:lastPrinted>2020-10-27T19:42:00Z</cp:lastPrinted>
  <dcterms:created xsi:type="dcterms:W3CDTF">2020-10-25T17:11:00Z</dcterms:created>
  <dcterms:modified xsi:type="dcterms:W3CDTF">2020-10-27T20:06:00Z</dcterms:modified>
</cp:coreProperties>
</file>